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val="en-US" w:eastAsia="zh-CN"/>
        </w:rPr>
        <w:t>光明区国有资产监督管理局2024年1月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val="en-US" w:eastAsia="zh-CN"/>
        </w:rPr>
        <w:t>公开选聘一般特聘专干体检人员名单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val="en-US" w:eastAsia="zh-CN"/>
        </w:rPr>
      </w:pPr>
    </w:p>
    <w:tbl>
      <w:tblPr>
        <w:tblStyle w:val="3"/>
        <w:tblW w:w="10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235"/>
        <w:gridCol w:w="3096"/>
        <w:gridCol w:w="2256"/>
        <w:gridCol w:w="2181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30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2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岗位</w:t>
            </w:r>
          </w:p>
        </w:tc>
        <w:tc>
          <w:tcPr>
            <w:tcW w:w="21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是否入围体检</w:t>
            </w:r>
          </w:p>
        </w:tc>
        <w:tc>
          <w:tcPr>
            <w:tcW w:w="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夏家银</w:t>
            </w:r>
          </w:p>
        </w:tc>
        <w:tc>
          <w:tcPr>
            <w:tcW w:w="30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4403061994*******0</w:t>
            </w:r>
            <w:bookmarkStart w:id="0" w:name="_GoBack"/>
            <w:bookmarkEnd w:id="0"/>
          </w:p>
        </w:tc>
        <w:tc>
          <w:tcPr>
            <w:tcW w:w="22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综合文字</w:t>
            </w:r>
          </w:p>
        </w:tc>
        <w:tc>
          <w:tcPr>
            <w:tcW w:w="21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是</w:t>
            </w:r>
          </w:p>
        </w:tc>
        <w:tc>
          <w:tcPr>
            <w:tcW w:w="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10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M2Y5NzIzMDFlZjAyY2Q4Njk5ODkyYjFjNzBiNTQifQ=="/>
  </w:docVars>
  <w:rsids>
    <w:rsidRoot w:val="CBDFAFB3"/>
    <w:rsid w:val="1947155B"/>
    <w:rsid w:val="25B376AB"/>
    <w:rsid w:val="29AA56B2"/>
    <w:rsid w:val="3D9B204E"/>
    <w:rsid w:val="4F84053F"/>
    <w:rsid w:val="6B1B154A"/>
    <w:rsid w:val="6D9F8866"/>
    <w:rsid w:val="6E807489"/>
    <w:rsid w:val="71B36D21"/>
    <w:rsid w:val="736243A4"/>
    <w:rsid w:val="7BDFC308"/>
    <w:rsid w:val="7BFF4D89"/>
    <w:rsid w:val="7EAEF48C"/>
    <w:rsid w:val="7EDFFAD0"/>
    <w:rsid w:val="AEFBE66F"/>
    <w:rsid w:val="CBDFAFB3"/>
    <w:rsid w:val="F3BB8E8A"/>
    <w:rsid w:val="FCFBE4E9"/>
    <w:rsid w:val="FFE5C7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2023-02-06T21:18:00Z</dcterms:created>
  <dc:creator>gz</dc:creator>
  <cp:lastModifiedBy>卡列尼娜</cp:lastModifiedBy>
  <cp:lastPrinted>2023-12-25T17:59:00Z</cp:lastPrinted>
  <dcterms:modified xsi:type="dcterms:W3CDTF">2024-02-21T04:01:33Z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2DE4F34303EE4AB89812F60D957E9F37_13</vt:lpwstr>
  </property>
</Properties>
</file>